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98" w:rsidRPr="00B406C6" w:rsidRDefault="00FF4A98" w:rsidP="00B406C6">
      <w:pPr>
        <w:ind w:firstLine="709"/>
        <w:jc w:val="both"/>
        <w:rPr>
          <w:b/>
          <w:sz w:val="28"/>
          <w:szCs w:val="28"/>
        </w:rPr>
      </w:pPr>
      <w:r w:rsidRPr="00B406C6">
        <w:rPr>
          <w:b/>
          <w:sz w:val="28"/>
          <w:szCs w:val="28"/>
        </w:rPr>
        <w:t>Сотрудники полиции проводят профилактические беседы с несовершеннолетними</w:t>
      </w:r>
    </w:p>
    <w:p w:rsidR="00FF4A98" w:rsidRPr="00B406C6" w:rsidRDefault="00FF4A98" w:rsidP="00B406C6">
      <w:pPr>
        <w:ind w:firstLine="709"/>
        <w:jc w:val="both"/>
        <w:rPr>
          <w:b/>
          <w:sz w:val="28"/>
          <w:szCs w:val="28"/>
        </w:rPr>
      </w:pPr>
    </w:p>
    <w:p w:rsidR="00946D44" w:rsidRPr="00B406C6" w:rsidRDefault="00FF4A98" w:rsidP="00B406C6">
      <w:pPr>
        <w:ind w:firstLine="709"/>
        <w:jc w:val="both"/>
        <w:rPr>
          <w:sz w:val="28"/>
          <w:szCs w:val="28"/>
        </w:rPr>
      </w:pPr>
      <w:r w:rsidRPr="00B406C6">
        <w:rPr>
          <w:sz w:val="28"/>
          <w:szCs w:val="28"/>
        </w:rPr>
        <w:t>С целью профилактики правонарушений и преступлений, совершаемых несовершеннолетними и в отношении несовершеннолетних, сотрудники отдела МВД России по Усть-Катавскому</w:t>
      </w:r>
      <w:r w:rsidR="008059DD">
        <w:rPr>
          <w:sz w:val="28"/>
          <w:szCs w:val="28"/>
        </w:rPr>
        <w:t xml:space="preserve"> город</w:t>
      </w:r>
      <w:r w:rsidR="00946D44" w:rsidRPr="00B406C6">
        <w:rPr>
          <w:sz w:val="28"/>
          <w:szCs w:val="28"/>
        </w:rPr>
        <w:t>скому округу</w:t>
      </w:r>
      <w:r w:rsidRPr="00B406C6">
        <w:rPr>
          <w:sz w:val="28"/>
          <w:szCs w:val="28"/>
        </w:rPr>
        <w:t xml:space="preserve"> посещают с лекциями образовательные учреждения </w:t>
      </w:r>
      <w:proofErr w:type="gramStart"/>
      <w:r w:rsidRPr="00B406C6">
        <w:rPr>
          <w:sz w:val="28"/>
          <w:szCs w:val="28"/>
        </w:rPr>
        <w:t>г</w:t>
      </w:r>
      <w:proofErr w:type="gramEnd"/>
      <w:r w:rsidRPr="00B406C6">
        <w:rPr>
          <w:sz w:val="28"/>
          <w:szCs w:val="28"/>
        </w:rPr>
        <w:t xml:space="preserve">. Усть-Катава. </w:t>
      </w:r>
    </w:p>
    <w:p w:rsidR="00BE5B89" w:rsidRDefault="00B406C6" w:rsidP="00B40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A98" w:rsidRPr="00B406C6">
        <w:rPr>
          <w:sz w:val="28"/>
          <w:szCs w:val="28"/>
        </w:rPr>
        <w:t xml:space="preserve">Инспектор по делам несовершеннолетних </w:t>
      </w:r>
      <w:r w:rsidR="00946D44" w:rsidRPr="00B406C6">
        <w:rPr>
          <w:sz w:val="28"/>
          <w:szCs w:val="28"/>
        </w:rPr>
        <w:t>капитан</w:t>
      </w:r>
      <w:r w:rsidR="00FF4A98" w:rsidRPr="00B406C6">
        <w:rPr>
          <w:sz w:val="28"/>
          <w:szCs w:val="28"/>
        </w:rPr>
        <w:t xml:space="preserve"> полиции </w:t>
      </w:r>
      <w:r w:rsidR="00946D44" w:rsidRPr="00B406C6">
        <w:rPr>
          <w:sz w:val="28"/>
          <w:szCs w:val="28"/>
        </w:rPr>
        <w:t>Елена Сысоева</w:t>
      </w:r>
      <w:r w:rsidR="008059DD">
        <w:rPr>
          <w:sz w:val="28"/>
          <w:szCs w:val="28"/>
        </w:rPr>
        <w:t>,</w:t>
      </w:r>
      <w:r w:rsidR="00FF4A98" w:rsidRPr="00B406C6">
        <w:rPr>
          <w:sz w:val="28"/>
          <w:szCs w:val="28"/>
        </w:rPr>
        <w:t xml:space="preserve"> соблюдая требования санитарно-эпидемиологической обстановки, посетила </w:t>
      </w:r>
      <w:r w:rsidR="00946D44" w:rsidRPr="00B406C6">
        <w:rPr>
          <w:sz w:val="28"/>
          <w:szCs w:val="28"/>
        </w:rPr>
        <w:t>среднюю общеобразовательную школу №5</w:t>
      </w:r>
      <w:r w:rsidR="00BE5B89">
        <w:rPr>
          <w:sz w:val="28"/>
          <w:szCs w:val="28"/>
        </w:rPr>
        <w:t>.</w:t>
      </w:r>
      <w:r w:rsidR="00FF4A98" w:rsidRPr="00B406C6">
        <w:rPr>
          <w:sz w:val="28"/>
          <w:szCs w:val="28"/>
        </w:rPr>
        <w:t xml:space="preserve"> </w:t>
      </w:r>
    </w:p>
    <w:p w:rsidR="00B95DF3" w:rsidRDefault="00B95DF3" w:rsidP="00B40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тем обсуждения </w:t>
      </w:r>
      <w:r w:rsidR="00E4542B">
        <w:rPr>
          <w:sz w:val="28"/>
          <w:szCs w:val="28"/>
        </w:rPr>
        <w:t>был вопрос</w:t>
      </w:r>
      <w:r w:rsidRPr="006E4E3C">
        <w:rPr>
          <w:sz w:val="28"/>
          <w:szCs w:val="28"/>
        </w:rPr>
        <w:t xml:space="preserve"> безопасного посещения Интернет-сайтов и общения в социальных сетях, а также разъяснена необходимость незамедлительного обращения в полицию в случае совершения в отношении них противоправных деяний и склонения к совершению правонарушений и преступлений.</w:t>
      </w:r>
    </w:p>
    <w:p w:rsidR="00B406C6" w:rsidRDefault="00946D44" w:rsidP="00B406C6">
      <w:pPr>
        <w:ind w:firstLine="709"/>
        <w:jc w:val="both"/>
        <w:rPr>
          <w:sz w:val="28"/>
          <w:szCs w:val="28"/>
        </w:rPr>
      </w:pPr>
      <w:r w:rsidRPr="00B406C6">
        <w:rPr>
          <w:sz w:val="28"/>
          <w:szCs w:val="28"/>
        </w:rPr>
        <w:t>Елена Юрьевна</w:t>
      </w:r>
      <w:r w:rsidR="00FF4A98" w:rsidRPr="00B406C6">
        <w:rPr>
          <w:sz w:val="28"/>
          <w:szCs w:val="28"/>
        </w:rPr>
        <w:t xml:space="preserve"> рассказала о возрасте наступления уголовной и административной ответственности, напомнила школьникам о необходимости соблюдения действующего законодательства, о правилах поведения на улице, в школе и в общественных местах, объяснила, как необдуманные поступки могут повлиять на всю дальнейшую жизн</w:t>
      </w:r>
      <w:r w:rsidRPr="00B406C6">
        <w:rPr>
          <w:sz w:val="28"/>
          <w:szCs w:val="28"/>
        </w:rPr>
        <w:t xml:space="preserve">ь. </w:t>
      </w:r>
    </w:p>
    <w:p w:rsidR="008059DD" w:rsidRDefault="00946D44" w:rsidP="00B406C6">
      <w:pPr>
        <w:ind w:firstLine="709"/>
        <w:jc w:val="both"/>
        <w:rPr>
          <w:sz w:val="28"/>
          <w:szCs w:val="28"/>
        </w:rPr>
      </w:pPr>
      <w:r w:rsidRPr="00B406C6">
        <w:rPr>
          <w:sz w:val="28"/>
          <w:szCs w:val="28"/>
        </w:rPr>
        <w:t>Ребята задавали</w:t>
      </w:r>
      <w:r w:rsidR="00BE5B89">
        <w:rPr>
          <w:sz w:val="28"/>
          <w:szCs w:val="28"/>
        </w:rPr>
        <w:t xml:space="preserve"> вопросы</w:t>
      </w:r>
      <w:r w:rsidR="00FF4A98" w:rsidRPr="00B406C6">
        <w:rPr>
          <w:sz w:val="28"/>
          <w:szCs w:val="28"/>
        </w:rPr>
        <w:t xml:space="preserve">, консультировались по конкретным ситуациям. К примеру, ребята интересовались, какая ответственность наступает в случае нарушения правил поведения, как в учебных заведениях, так и за их пределами. </w:t>
      </w:r>
    </w:p>
    <w:p w:rsidR="00946D44" w:rsidRPr="006E5AF7" w:rsidRDefault="00946D44" w:rsidP="00B406C6">
      <w:pPr>
        <w:ind w:firstLine="709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В целях профилактики детского дорожно-транспортного травматизма в зимний период времени</w:t>
      </w:r>
      <w:r w:rsidRPr="00B406C6">
        <w:rPr>
          <w:sz w:val="28"/>
          <w:szCs w:val="28"/>
        </w:rPr>
        <w:t>,</w:t>
      </w:r>
      <w:r w:rsidRPr="006E5AF7">
        <w:rPr>
          <w:sz w:val="28"/>
          <w:szCs w:val="28"/>
        </w:rPr>
        <w:t xml:space="preserve"> </w:t>
      </w:r>
      <w:r w:rsidR="00BE5B89">
        <w:rPr>
          <w:sz w:val="28"/>
          <w:szCs w:val="28"/>
        </w:rPr>
        <w:t xml:space="preserve">Елена Юрьевна напомнила </w:t>
      </w:r>
      <w:r w:rsidRPr="00B406C6">
        <w:rPr>
          <w:sz w:val="28"/>
          <w:szCs w:val="28"/>
        </w:rPr>
        <w:t xml:space="preserve">детям, о том, как правильно переходить проезжую часть по регулируемым и нерегулируемым пешеходным переходам. Ребятам было разъяснено, что ни одно транспортное средство резко не останавливается, и что всегда надо переходить дорогу на максимально безопасном расстоянии от транспортного средства. </w:t>
      </w:r>
      <w:r w:rsidRPr="00B406C6">
        <w:rPr>
          <w:sz w:val="28"/>
          <w:szCs w:val="28"/>
        </w:rPr>
        <w:br/>
      </w:r>
      <w:r w:rsidR="009E084E">
        <w:rPr>
          <w:sz w:val="28"/>
          <w:szCs w:val="28"/>
        </w:rPr>
        <w:t xml:space="preserve">       </w:t>
      </w:r>
      <w:r w:rsidRPr="00B406C6">
        <w:rPr>
          <w:sz w:val="28"/>
          <w:szCs w:val="28"/>
        </w:rPr>
        <w:t>Также</w:t>
      </w:r>
      <w:r w:rsidR="00A109DA">
        <w:rPr>
          <w:sz w:val="28"/>
          <w:szCs w:val="28"/>
        </w:rPr>
        <w:t>,</w:t>
      </w:r>
      <w:r w:rsidRPr="00B406C6">
        <w:rPr>
          <w:sz w:val="28"/>
          <w:szCs w:val="28"/>
        </w:rPr>
        <w:t xml:space="preserve"> в целях личной безопасности ребятам настоятельно рекомендовано</w:t>
      </w:r>
      <w:r w:rsidR="00A109DA">
        <w:rPr>
          <w:sz w:val="28"/>
          <w:szCs w:val="28"/>
        </w:rPr>
        <w:t>,</w:t>
      </w:r>
      <w:r w:rsidRPr="00B406C6">
        <w:rPr>
          <w:sz w:val="28"/>
          <w:szCs w:val="28"/>
        </w:rPr>
        <w:t xml:space="preserve"> в вечернее и сумеречное время использовать на одежде световозвращающие элементы, с тем, чтобы максимально обезопасить себя на проезжей части. Кроме того, внимание детей было акцентировано на том, что использование наушников с музыкой и мобильного телефона недопустимо при переходе проезжей части дороги. </w:t>
      </w:r>
    </w:p>
    <w:p w:rsidR="009E084E" w:rsidRDefault="008059DD" w:rsidP="00B40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</w:t>
      </w:r>
      <w:r w:rsidR="00BE5B89">
        <w:rPr>
          <w:sz w:val="28"/>
          <w:szCs w:val="28"/>
        </w:rPr>
        <w:t>ено</w:t>
      </w:r>
      <w:r>
        <w:rPr>
          <w:sz w:val="28"/>
          <w:szCs w:val="28"/>
        </w:rPr>
        <w:t xml:space="preserve"> </w:t>
      </w:r>
      <w:r w:rsidR="009E084E">
        <w:rPr>
          <w:sz w:val="28"/>
          <w:szCs w:val="28"/>
        </w:rPr>
        <w:t>пиротехническим</w:t>
      </w:r>
      <w:r>
        <w:rPr>
          <w:sz w:val="28"/>
          <w:szCs w:val="28"/>
        </w:rPr>
        <w:t xml:space="preserve"> изделия</w:t>
      </w:r>
      <w:r w:rsidR="009E084E">
        <w:rPr>
          <w:sz w:val="28"/>
          <w:szCs w:val="28"/>
        </w:rPr>
        <w:t xml:space="preserve">м, которые являются пожароопасными и </w:t>
      </w:r>
      <w:r>
        <w:rPr>
          <w:sz w:val="28"/>
          <w:szCs w:val="28"/>
        </w:rPr>
        <w:t xml:space="preserve"> взрывоопасными</w:t>
      </w:r>
      <w:r w:rsidR="009E084E">
        <w:rPr>
          <w:sz w:val="28"/>
          <w:szCs w:val="28"/>
        </w:rPr>
        <w:t>.</w:t>
      </w:r>
      <w:r w:rsidR="009E084E" w:rsidRPr="009E084E">
        <w:rPr>
          <w:sz w:val="28"/>
          <w:szCs w:val="28"/>
        </w:rPr>
        <w:t xml:space="preserve"> </w:t>
      </w:r>
      <w:r w:rsidR="00BE5B89">
        <w:rPr>
          <w:sz w:val="28"/>
          <w:szCs w:val="28"/>
        </w:rPr>
        <w:t>Сотрудник полиции также п</w:t>
      </w:r>
      <w:r w:rsidR="009E084E">
        <w:rPr>
          <w:sz w:val="28"/>
          <w:szCs w:val="28"/>
        </w:rPr>
        <w:t>ровела разъяснительные беседы с детьми о запрещении самостоятельных покупок пиротехники и её использования без контроля взрослых.</w:t>
      </w:r>
    </w:p>
    <w:p w:rsidR="006E5AF7" w:rsidRPr="00B406C6" w:rsidRDefault="006E5AF7" w:rsidP="00B406C6">
      <w:pPr>
        <w:ind w:firstLine="709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Встречи с подростками в школах и проведение плановых профилактических бесед является неотъемлемой частью совместной работы инспекторов по делам несовершеннолетних и руководства образовательных организаций.</w:t>
      </w:r>
    </w:p>
    <w:p w:rsidR="006E5AF7" w:rsidRDefault="006E5AF7" w:rsidP="00B406C6">
      <w:pPr>
        <w:ind w:firstLine="709"/>
        <w:jc w:val="both"/>
        <w:rPr>
          <w:sz w:val="28"/>
          <w:szCs w:val="28"/>
        </w:rPr>
      </w:pPr>
    </w:p>
    <w:p w:rsidR="005B7828" w:rsidRDefault="005B7828" w:rsidP="00B406C6">
      <w:pPr>
        <w:ind w:firstLine="709"/>
        <w:jc w:val="both"/>
        <w:rPr>
          <w:sz w:val="28"/>
          <w:szCs w:val="28"/>
        </w:rPr>
      </w:pPr>
    </w:p>
    <w:p w:rsidR="005B7828" w:rsidRPr="00B406C6" w:rsidRDefault="005B7828" w:rsidP="005B78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4077335"/>
            <wp:effectExtent l="19050" t="0" r="0" b="0"/>
            <wp:docPr id="1" name="Рисунок 1" descr="E:\Фото\пдн 02.12.2020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пдн 02.12.2020\IMG_7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0605" cy="4077335"/>
            <wp:effectExtent l="19050" t="0" r="4445" b="0"/>
            <wp:docPr id="2" name="Рисунок 2" descr="E:\Фото\пдн 02.12.2020\IMG_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пдн 02.12.2020\IMG_7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F7" w:rsidRPr="00B406C6" w:rsidRDefault="006E5AF7" w:rsidP="00B406C6">
      <w:pPr>
        <w:ind w:firstLine="709"/>
        <w:jc w:val="both"/>
        <w:rPr>
          <w:sz w:val="28"/>
          <w:szCs w:val="28"/>
        </w:rPr>
      </w:pPr>
    </w:p>
    <w:sectPr w:rsidR="006E5AF7" w:rsidRPr="00B406C6" w:rsidSect="006E5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5AF7"/>
    <w:rsid w:val="001C5FE2"/>
    <w:rsid w:val="00477A7B"/>
    <w:rsid w:val="005B7828"/>
    <w:rsid w:val="006B0CF3"/>
    <w:rsid w:val="006E5AF7"/>
    <w:rsid w:val="00783DE4"/>
    <w:rsid w:val="008059DD"/>
    <w:rsid w:val="008E5EE4"/>
    <w:rsid w:val="00946D44"/>
    <w:rsid w:val="00947EA0"/>
    <w:rsid w:val="009E084E"/>
    <w:rsid w:val="00A109DA"/>
    <w:rsid w:val="00AD64AE"/>
    <w:rsid w:val="00B406C6"/>
    <w:rsid w:val="00B65E9D"/>
    <w:rsid w:val="00B95DF3"/>
    <w:rsid w:val="00BE5B89"/>
    <w:rsid w:val="00C7065D"/>
    <w:rsid w:val="00E273BD"/>
    <w:rsid w:val="00E4542B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6E5A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5AF7"/>
    <w:rPr>
      <w:b/>
      <w:bCs/>
      <w:sz w:val="36"/>
      <w:szCs w:val="36"/>
    </w:rPr>
  </w:style>
  <w:style w:type="character" w:customStyle="1" w:styleId="b-count">
    <w:name w:val="b-count"/>
    <w:basedOn w:val="a0"/>
    <w:rsid w:val="006E5AF7"/>
  </w:style>
  <w:style w:type="paragraph" w:styleId="a4">
    <w:name w:val="Normal (Web)"/>
    <w:basedOn w:val="a"/>
    <w:uiPriority w:val="99"/>
    <w:semiHidden/>
    <w:unhideWhenUsed/>
    <w:rsid w:val="006E5A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05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0157-0443-4DF7-850A-55748742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2020-12-03T04:09:00Z</cp:lastPrinted>
  <dcterms:created xsi:type="dcterms:W3CDTF">2020-12-02T09:17:00Z</dcterms:created>
  <dcterms:modified xsi:type="dcterms:W3CDTF">2020-12-03T05:14:00Z</dcterms:modified>
</cp:coreProperties>
</file>