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62" w:rsidRPr="00843562" w:rsidRDefault="00843562" w:rsidP="008435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562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Миграционный</w:t>
      </w:r>
      <w:r w:rsidRPr="00843562">
        <w:rPr>
          <w:rFonts w:ascii="Times New Roman" w:hAnsi="Times New Roman" w:cs="Times New Roman"/>
          <w:b/>
          <w:sz w:val="28"/>
          <w:szCs w:val="28"/>
        </w:rPr>
        <w:t xml:space="preserve"> пункт ОМВД России по Усть-Катавскому городскому округу напоминает о порядке получения адресно-справочной информации</w:t>
      </w:r>
    </w:p>
    <w:p w:rsidR="00843562" w:rsidRDefault="00843562" w:rsidP="00843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562" w:rsidRDefault="00843562" w:rsidP="00843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562">
        <w:rPr>
          <w:rFonts w:ascii="Times New Roman" w:hAnsi="Times New Roman" w:cs="Times New Roman"/>
          <w:sz w:val="28"/>
          <w:szCs w:val="28"/>
        </w:rPr>
        <w:t xml:space="preserve">Сотрудники миграционного пункта напоминают, о том что </w:t>
      </w:r>
      <w:r>
        <w:rPr>
          <w:rFonts w:ascii="Times New Roman" w:hAnsi="Times New Roman" w:cs="Times New Roman"/>
          <w:sz w:val="28"/>
          <w:szCs w:val="28"/>
        </w:rPr>
        <w:t>государственную услугу «Получение адресно-справочной информации» можно получить в подразделении, либо на Едином портале государственных и муниципальных услуг.</w:t>
      </w:r>
    </w:p>
    <w:p w:rsidR="00843562" w:rsidRDefault="00843562" w:rsidP="00843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обращения гражданина с заявлением о предоставлении адресно-справочной информации в отношении себя, срок рассмотрения заявления до 30 календарных дней с даты обращения, для получения адресно-справочной информации, гражданин предоставляет: документ, удостоверяющий личность, письменное заявление или заявление в форме электронного документа с использованием Единого портала.</w:t>
      </w:r>
    </w:p>
    <w:p w:rsidR="00796755" w:rsidRDefault="00843562" w:rsidP="00843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562">
        <w:rPr>
          <w:rFonts w:ascii="Times New Roman" w:hAnsi="Times New Roman" w:cs="Times New Roman"/>
          <w:sz w:val="28"/>
          <w:szCs w:val="28"/>
        </w:rPr>
        <w:t xml:space="preserve">За всей необходимой информацией обращайтесь в </w:t>
      </w:r>
      <w:r w:rsidRPr="00843562">
        <w:rPr>
          <w:rStyle w:val="a3"/>
          <w:rFonts w:ascii="Times New Roman" w:hAnsi="Times New Roman" w:cs="Times New Roman"/>
          <w:i w:val="0"/>
          <w:sz w:val="28"/>
          <w:szCs w:val="28"/>
        </w:rPr>
        <w:t>Миграционный</w:t>
      </w:r>
      <w:r w:rsidRPr="00843562">
        <w:rPr>
          <w:rFonts w:ascii="Times New Roman" w:hAnsi="Times New Roman" w:cs="Times New Roman"/>
          <w:sz w:val="28"/>
          <w:szCs w:val="28"/>
        </w:rPr>
        <w:t xml:space="preserve"> пункт ОМВД России по Усть-Катавскому городскому округу по телефону: 8 (35167) 3-13-88 или по адресу </w:t>
      </w:r>
      <w:proofErr w:type="spellStart"/>
      <w:r w:rsidRPr="00843562"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 w:rsidRPr="00843562">
        <w:rPr>
          <w:rFonts w:ascii="Times New Roman" w:hAnsi="Times New Roman" w:cs="Times New Roman"/>
          <w:sz w:val="28"/>
          <w:szCs w:val="28"/>
        </w:rPr>
        <w:t>-Катав, МКР-2, д.12.</w:t>
      </w:r>
    </w:p>
    <w:p w:rsidR="00611AA6" w:rsidRDefault="00843562" w:rsidP="00843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562">
        <w:rPr>
          <w:rFonts w:ascii="Times New Roman" w:hAnsi="Times New Roman" w:cs="Times New Roman"/>
          <w:sz w:val="28"/>
          <w:szCs w:val="28"/>
        </w:rPr>
        <w:t xml:space="preserve">Информация о перечне необходимых документов и сроках предоставления государственных услуг размещена на сайте </w:t>
      </w:r>
      <w:hyperlink r:id="rId4" w:tgtFrame="_blank" w:history="1">
        <w:r w:rsidRPr="00843562">
          <w:rPr>
            <w:rStyle w:val="a4"/>
            <w:rFonts w:ascii="Times New Roman" w:hAnsi="Times New Roman" w:cs="Times New Roman"/>
            <w:sz w:val="28"/>
            <w:szCs w:val="28"/>
          </w:rPr>
          <w:t>74.мвд.рф</w:t>
        </w:r>
      </w:hyperlink>
      <w:r w:rsidRPr="00843562">
        <w:rPr>
          <w:rFonts w:ascii="Times New Roman" w:hAnsi="Times New Roman" w:cs="Times New Roman"/>
          <w:sz w:val="28"/>
          <w:szCs w:val="28"/>
        </w:rPr>
        <w:t xml:space="preserve"> в разделе «Государственные услуги».</w:t>
      </w:r>
    </w:p>
    <w:p w:rsidR="00134794" w:rsidRPr="00843562" w:rsidRDefault="00134794" w:rsidP="00843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7pt">
            <v:imagedata r:id="rId5" o:title="VGPhSjKHX74"/>
          </v:shape>
        </w:pict>
      </w:r>
    </w:p>
    <w:sectPr w:rsidR="00134794" w:rsidRPr="0084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62"/>
    <w:rsid w:val="00134794"/>
    <w:rsid w:val="00611AA6"/>
    <w:rsid w:val="00796755"/>
    <w:rsid w:val="0084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6AE43-64A4-4C29-A19D-C34A35D4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43562"/>
    <w:rPr>
      <w:i/>
      <w:iCs/>
    </w:rPr>
  </w:style>
  <w:style w:type="character" w:styleId="a4">
    <w:name w:val="Hyperlink"/>
    <w:basedOn w:val="a0"/>
    <w:uiPriority w:val="99"/>
    <w:semiHidden/>
    <w:unhideWhenUsed/>
    <w:rsid w:val="00843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away.php?to=http%3A%2F%2F74.%EC%E2%E4.%F0%F4&amp;post=-166295239_296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</cp:revision>
  <dcterms:created xsi:type="dcterms:W3CDTF">2022-02-16T06:14:00Z</dcterms:created>
  <dcterms:modified xsi:type="dcterms:W3CDTF">2022-02-16T11:35:00Z</dcterms:modified>
</cp:coreProperties>
</file>